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38" w:lineRule="auto"/>
        <w:ind w:left="0" w:right="850" w:firstLine="0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OFÍCIO DE ENCAMINHAMENTO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8" w:lineRule="auto"/>
        <w:ind w:left="1245" w:right="85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48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_________________________________________________________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d</w:t>
      </w:r>
      <w:r w:rsidDel="00000000" w:rsidR="00000000" w:rsidRPr="00000000">
        <w:rPr>
          <w:sz w:val="24"/>
          <w:szCs w:val="24"/>
          <w:rtl w:val="0"/>
        </w:rPr>
        <w:t xml:space="preserve">o Grupo Junino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com CPF sob o n° __________________________, com endereço na rua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n° 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bairro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Sobral-C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ora designado como representante do referido grupo, venho por meio deste encaminhar a Sra. Simone Rodrigues Passos (Secretária da Cultura e Turismo), os documentos comprobatórios de execução da </w:t>
      </w:r>
      <w:r w:rsidDel="00000000" w:rsidR="00000000" w:rsidRPr="00000000">
        <w:rPr>
          <w:sz w:val="24"/>
          <w:szCs w:val="24"/>
          <w:rtl w:val="0"/>
        </w:rPr>
        <w:t xml:space="preserve">CREDENCIAMENTO DE GRUPOS DE QUADRILHAS JUNINAS DE SOBRAL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Nº CD 23001-SECULT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celebrado entre as partes e, conforme previsto no item 11.1. do Anexo H constante no Edital de Credenciamento </w:t>
      </w:r>
      <w:r w:rsidDel="00000000" w:rsidR="00000000" w:rsidRPr="00000000">
        <w:rPr>
          <w:sz w:val="24"/>
          <w:szCs w:val="24"/>
          <w:rtl w:val="0"/>
        </w:rPr>
        <w:t xml:space="preserve">Nº CD23001-SECULT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3"/>
          <w:tab w:val="left" w:leader="none" w:pos="8222"/>
          <w:tab w:val="left" w:leader="none" w:pos="9733"/>
        </w:tabs>
        <w:spacing w:after="0" w:before="173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Sobral, _______de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ab/>
        <w:tab/>
        <w:tab/>
        <w:t xml:space="preserve">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829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Proponente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701" w:right="849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96" w:lineRule="auto"/>
      <w:ind w:left="1245" w:right="0" w:firstLine="0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